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AF5" w:rsidRPr="00951795" w:rsidRDefault="00B80AF5" w:rsidP="00B80AF5">
      <w:pPr>
        <w:tabs>
          <w:tab w:val="center" w:pos="4819"/>
          <w:tab w:val="right" w:pos="9781"/>
        </w:tabs>
        <w:spacing w:after="0" w:line="240" w:lineRule="auto"/>
        <w:ind w:left="-284" w:right="-143"/>
        <w:rPr>
          <w:rFonts w:ascii="Verdana" w:eastAsia="MS Mincho" w:hAnsi="Verdana" w:cs="Verdana"/>
          <w:sz w:val="20"/>
          <w:szCs w:val="20"/>
          <w:lang w:eastAsia="it-IT"/>
        </w:rPr>
      </w:pPr>
      <w:r w:rsidRPr="00951795">
        <w:rPr>
          <w:rFonts w:ascii="Verdana" w:eastAsia="MS Mincho" w:hAnsi="Verdana" w:cs="Cambria"/>
          <w:noProof/>
          <w:sz w:val="20"/>
          <w:szCs w:val="20"/>
          <w:lang w:eastAsia="it-IT"/>
        </w:rPr>
        <w:drawing>
          <wp:inline distT="0" distB="0" distL="0" distR="0" wp14:anchorId="2BA46D8F" wp14:editId="5E0BC656">
            <wp:extent cx="714375" cy="8858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795">
        <w:rPr>
          <w:rFonts w:ascii="Verdana" w:eastAsia="MS Mincho" w:hAnsi="Verdana" w:cs="Verdana"/>
          <w:sz w:val="20"/>
          <w:szCs w:val="20"/>
          <w:lang w:eastAsia="it-IT"/>
        </w:rPr>
        <w:t xml:space="preserve"> </w:t>
      </w:r>
      <w:r w:rsidRPr="00951795">
        <w:rPr>
          <w:rFonts w:ascii="Verdana" w:eastAsia="MS Mincho" w:hAnsi="Verdana" w:cs="Verdana"/>
          <w:sz w:val="20"/>
          <w:szCs w:val="20"/>
          <w:lang w:eastAsia="it-IT"/>
        </w:rPr>
        <w:tab/>
      </w:r>
      <w:r w:rsidRPr="00951795">
        <w:rPr>
          <w:rFonts w:ascii="Verdana" w:eastAsia="MS Mincho" w:hAnsi="Verdana" w:cs="Cambria"/>
          <w:noProof/>
          <w:sz w:val="20"/>
          <w:szCs w:val="20"/>
          <w:lang w:eastAsia="it-IT"/>
        </w:rPr>
        <w:drawing>
          <wp:inline distT="0" distB="0" distL="0" distR="0" wp14:anchorId="04C4C4B6" wp14:editId="0BBB2A13">
            <wp:extent cx="695325" cy="78105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51795">
        <w:rPr>
          <w:rFonts w:ascii="Verdana" w:eastAsia="MS Mincho" w:hAnsi="Verdana" w:cs="Verdana"/>
          <w:sz w:val="20"/>
          <w:szCs w:val="20"/>
          <w:lang w:eastAsia="it-IT"/>
        </w:rPr>
        <w:tab/>
        <w:t xml:space="preserve">  </w:t>
      </w:r>
      <w:r w:rsidRPr="00951795">
        <w:rPr>
          <w:rFonts w:ascii="Verdana" w:eastAsia="MS Mincho" w:hAnsi="Verdana" w:cs="Cambria"/>
          <w:noProof/>
          <w:sz w:val="20"/>
          <w:szCs w:val="20"/>
          <w:lang w:eastAsia="it-IT"/>
        </w:rPr>
        <w:drawing>
          <wp:inline distT="0" distB="0" distL="0" distR="0" wp14:anchorId="2649D7F9" wp14:editId="79EF205A">
            <wp:extent cx="1009650" cy="733425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80AF5" w:rsidRPr="00951795" w:rsidRDefault="00B80AF5" w:rsidP="00B80AF5">
      <w:pPr>
        <w:tabs>
          <w:tab w:val="left" w:pos="1620"/>
        </w:tabs>
        <w:spacing w:after="0" w:line="240" w:lineRule="auto"/>
        <w:jc w:val="center"/>
        <w:rPr>
          <w:rFonts w:ascii="Verdana" w:eastAsia="MS Mincho" w:hAnsi="Verdana" w:cs="Verdana"/>
          <w:sz w:val="20"/>
          <w:szCs w:val="20"/>
          <w:lang w:eastAsia="it-IT"/>
        </w:rPr>
      </w:pPr>
    </w:p>
    <w:p w:rsidR="00B80AF5" w:rsidRPr="00951795" w:rsidRDefault="00B80AF5" w:rsidP="00B80AF5">
      <w:pPr>
        <w:spacing w:after="0" w:line="240" w:lineRule="auto"/>
        <w:ind w:left="1416" w:firstLine="708"/>
        <w:rPr>
          <w:rFonts w:ascii="Verdana" w:eastAsia="MS Mincho" w:hAnsi="Verdana" w:cs="Verdana"/>
          <w:sz w:val="20"/>
          <w:szCs w:val="20"/>
          <w:lang w:eastAsia="it-IT"/>
        </w:rPr>
      </w:pPr>
      <w:r w:rsidRPr="00951795">
        <w:rPr>
          <w:rFonts w:ascii="Verdana" w:eastAsia="MS Mincho" w:hAnsi="Verdana" w:cs="Verdana"/>
          <w:sz w:val="20"/>
          <w:szCs w:val="20"/>
          <w:lang w:eastAsia="it-IT"/>
        </w:rPr>
        <w:t>Ministero dell’Istruzione, dell’Università e della Ricerca</w:t>
      </w:r>
    </w:p>
    <w:p w:rsidR="00B80AF5" w:rsidRPr="00951795" w:rsidRDefault="00B80AF5" w:rsidP="00B80AF5">
      <w:pPr>
        <w:spacing w:after="0" w:line="240" w:lineRule="auto"/>
        <w:jc w:val="center"/>
        <w:rPr>
          <w:rFonts w:ascii="Verdana" w:eastAsia="MS Mincho" w:hAnsi="Verdana" w:cs="Verdana"/>
          <w:sz w:val="20"/>
          <w:szCs w:val="20"/>
          <w:lang w:eastAsia="it-IT"/>
        </w:rPr>
      </w:pPr>
      <w:r w:rsidRPr="00951795">
        <w:rPr>
          <w:rFonts w:ascii="Verdana" w:eastAsia="MS Mincho" w:hAnsi="Verdana" w:cs="Verdana"/>
          <w:sz w:val="20"/>
          <w:szCs w:val="20"/>
          <w:lang w:eastAsia="it-IT"/>
        </w:rPr>
        <w:t>Istituto Comprensivo Statale di Francavilla</w:t>
      </w:r>
    </w:p>
    <w:p w:rsidR="00B80AF5" w:rsidRPr="00951795" w:rsidRDefault="00B80AF5" w:rsidP="00B80AF5">
      <w:pPr>
        <w:spacing w:after="0" w:line="240" w:lineRule="auto"/>
        <w:jc w:val="center"/>
        <w:rPr>
          <w:rFonts w:ascii="Verdana" w:eastAsia="MS Mincho" w:hAnsi="Verdana" w:cs="Cambria"/>
          <w:sz w:val="20"/>
          <w:szCs w:val="20"/>
          <w:lang w:eastAsia="it-IT"/>
        </w:rPr>
      </w:pPr>
      <w:r w:rsidRPr="00951795">
        <w:rPr>
          <w:rFonts w:ascii="Verdana" w:eastAsia="MS Mincho" w:hAnsi="Verdana" w:cs="Verdana"/>
          <w:sz w:val="20"/>
          <w:szCs w:val="20"/>
          <w:lang w:eastAsia="it-IT"/>
        </w:rPr>
        <w:t xml:space="preserve">Via Liguria, </w:t>
      </w:r>
      <w:proofErr w:type="gramStart"/>
      <w:r w:rsidRPr="00951795">
        <w:rPr>
          <w:rFonts w:ascii="Verdana" w:eastAsia="MS Mincho" w:hAnsi="Verdana" w:cs="Verdana"/>
          <w:sz w:val="20"/>
          <w:szCs w:val="20"/>
          <w:lang w:eastAsia="it-IT"/>
        </w:rPr>
        <w:t>24  -</w:t>
      </w:r>
      <w:proofErr w:type="gramEnd"/>
      <w:r w:rsidRPr="00951795">
        <w:rPr>
          <w:rFonts w:ascii="Verdana" w:eastAsia="MS Mincho" w:hAnsi="Verdana" w:cs="Verdana"/>
          <w:sz w:val="20"/>
          <w:szCs w:val="20"/>
          <w:lang w:eastAsia="it-IT"/>
        </w:rPr>
        <w:t xml:space="preserve">  Francavilla di Sicilia(Me)</w:t>
      </w:r>
    </w:p>
    <w:p w:rsidR="00B80AF5" w:rsidRPr="00951795" w:rsidRDefault="00B80AF5" w:rsidP="00B80AF5">
      <w:pPr>
        <w:spacing w:after="0" w:line="240" w:lineRule="auto"/>
        <w:jc w:val="center"/>
        <w:rPr>
          <w:rFonts w:ascii="Verdana" w:eastAsia="MS Mincho" w:hAnsi="Verdana" w:cs="Cambria"/>
          <w:sz w:val="20"/>
          <w:szCs w:val="20"/>
          <w:lang w:eastAsia="it-IT"/>
        </w:rPr>
      </w:pPr>
      <w:r w:rsidRPr="00951795">
        <w:rPr>
          <w:rFonts w:ascii="Verdana" w:eastAsia="MS Mincho" w:hAnsi="Verdana" w:cs="Verdana"/>
          <w:sz w:val="20"/>
          <w:szCs w:val="20"/>
          <w:lang w:eastAsia="it-IT"/>
        </w:rPr>
        <w:t xml:space="preserve">Telefono 0942 </w:t>
      </w:r>
      <w:proofErr w:type="gramStart"/>
      <w:r w:rsidRPr="00951795">
        <w:rPr>
          <w:rFonts w:ascii="Verdana" w:eastAsia="MS Mincho" w:hAnsi="Verdana" w:cs="Verdana"/>
          <w:sz w:val="20"/>
          <w:szCs w:val="20"/>
          <w:lang w:eastAsia="it-IT"/>
        </w:rPr>
        <w:t>388027  c.f.</w:t>
      </w:r>
      <w:proofErr w:type="gramEnd"/>
      <w:r w:rsidRPr="00951795">
        <w:rPr>
          <w:rFonts w:ascii="Verdana" w:eastAsia="MS Mincho" w:hAnsi="Verdana" w:cs="Verdana"/>
          <w:sz w:val="20"/>
          <w:szCs w:val="20"/>
          <w:lang w:eastAsia="it-IT"/>
        </w:rPr>
        <w:t>96005620834 – c.u.UFAL7M</w:t>
      </w:r>
    </w:p>
    <w:p w:rsidR="00B80AF5" w:rsidRPr="00951795" w:rsidRDefault="00B80AF5" w:rsidP="00B80AF5">
      <w:pPr>
        <w:spacing w:after="0" w:line="240" w:lineRule="auto"/>
        <w:jc w:val="center"/>
        <w:rPr>
          <w:rFonts w:ascii="Verdana" w:eastAsia="MS Mincho" w:hAnsi="Verdana" w:cs="Cambria"/>
          <w:sz w:val="20"/>
          <w:szCs w:val="20"/>
          <w:lang w:eastAsia="it-IT"/>
        </w:rPr>
      </w:pPr>
      <w:hyperlink r:id="rId7" w:history="1">
        <w:r w:rsidRPr="00951795">
          <w:rPr>
            <w:rFonts w:ascii="Verdana" w:eastAsia="MS Mincho" w:hAnsi="Verdana" w:cs="Verdana"/>
            <w:color w:val="0000FF"/>
            <w:sz w:val="20"/>
            <w:szCs w:val="20"/>
            <w:u w:val="single"/>
            <w:lang w:eastAsia="it-IT"/>
          </w:rPr>
          <w:t>www.icfrancavilla.edu.it</w:t>
        </w:r>
      </w:hyperlink>
    </w:p>
    <w:p w:rsidR="00B80AF5" w:rsidRDefault="00B80AF5" w:rsidP="00B80AF5">
      <w:pPr>
        <w:spacing w:after="200" w:line="276" w:lineRule="auto"/>
        <w:rPr>
          <w:rFonts w:ascii="Verdana" w:eastAsia="MS Mincho" w:hAnsi="Verdana" w:cs="Verdana"/>
          <w:color w:val="0000FF"/>
          <w:sz w:val="20"/>
          <w:szCs w:val="20"/>
          <w:u w:val="single"/>
          <w:lang w:eastAsia="it-IT"/>
        </w:rPr>
      </w:pPr>
      <w:r>
        <w:t xml:space="preserve">                                             </w:t>
      </w:r>
      <w:hyperlink r:id="rId8">
        <w:r w:rsidRPr="00951795">
          <w:rPr>
            <w:rFonts w:ascii="Verdana" w:eastAsia="MS Mincho" w:hAnsi="Verdana" w:cs="Verdana"/>
            <w:color w:val="0000FF"/>
            <w:sz w:val="20"/>
            <w:szCs w:val="20"/>
            <w:u w:val="single"/>
            <w:lang w:eastAsia="it-IT"/>
          </w:rPr>
          <w:t>meic835003@istruzione.it</w:t>
        </w:r>
      </w:hyperlink>
      <w:r>
        <w:rPr>
          <w:rFonts w:ascii="Verdana" w:eastAsia="MS Mincho" w:hAnsi="Verdana" w:cs="Verdana"/>
          <w:sz w:val="20"/>
          <w:szCs w:val="20"/>
          <w:lang w:eastAsia="it-IT"/>
        </w:rPr>
        <w:t xml:space="preserve"> </w:t>
      </w:r>
      <w:hyperlink r:id="rId9" w:history="1">
        <w:r w:rsidRPr="008A6704">
          <w:rPr>
            <w:rStyle w:val="Collegamentoipertestuale"/>
            <w:rFonts w:ascii="Verdana" w:eastAsia="MS Mincho" w:hAnsi="Verdana" w:cs="Verdana"/>
            <w:sz w:val="20"/>
            <w:szCs w:val="20"/>
            <w:lang w:eastAsia="it-IT"/>
          </w:rPr>
          <w:t>–meic835003@pec.istruzione.it</w:t>
        </w:r>
      </w:hyperlink>
    </w:p>
    <w:p w:rsidR="00B80AF5" w:rsidRDefault="00B80AF5" w:rsidP="00B80AF5">
      <w:pPr>
        <w:spacing w:after="0" w:line="276" w:lineRule="auto"/>
        <w:rPr>
          <w:rFonts w:ascii="Verdana" w:eastAsia="MS Mincho" w:hAnsi="Verdana" w:cs="Cambria"/>
          <w:b/>
          <w:sz w:val="20"/>
          <w:szCs w:val="20"/>
          <w:lang w:eastAsia="it-IT"/>
        </w:rPr>
      </w:pPr>
      <w:r>
        <w:rPr>
          <w:rFonts w:ascii="Verdana" w:eastAsia="MS Mincho" w:hAnsi="Verdana" w:cs="Cambria"/>
          <w:b/>
          <w:sz w:val="20"/>
          <w:szCs w:val="20"/>
          <w:lang w:eastAsia="it-IT"/>
        </w:rPr>
        <w:t xml:space="preserve">                             </w:t>
      </w:r>
      <w:r w:rsidRPr="00B80AF5">
        <w:rPr>
          <w:rFonts w:ascii="Verdana" w:eastAsia="MS Mincho" w:hAnsi="Verdana" w:cs="Cambria"/>
          <w:b/>
          <w:sz w:val="20"/>
          <w:szCs w:val="20"/>
          <w:lang w:eastAsia="it-IT"/>
        </w:rPr>
        <w:t>GRIGLIA DI VALUTAZIONE DELLE ATTIVITÀ (DAD</w:t>
      </w:r>
      <w:r>
        <w:rPr>
          <w:rFonts w:ascii="Verdana" w:eastAsia="MS Mincho" w:hAnsi="Verdana" w:cs="Cambria"/>
          <w:b/>
          <w:sz w:val="20"/>
          <w:szCs w:val="20"/>
          <w:lang w:eastAsia="it-IT"/>
        </w:rPr>
        <w:t>)</w:t>
      </w:r>
    </w:p>
    <w:p w:rsidR="00B80AF5" w:rsidRPr="00B80AF5" w:rsidRDefault="00B80AF5" w:rsidP="00B80AF5">
      <w:pPr>
        <w:spacing w:after="0" w:line="276" w:lineRule="auto"/>
        <w:rPr>
          <w:rFonts w:ascii="Verdana" w:eastAsia="Arial" w:hAnsi="Verdana" w:cs="Times New Roman"/>
          <w:b/>
          <w:sz w:val="20"/>
          <w:szCs w:val="20"/>
          <w:lang w:eastAsia="zh-CN" w:bidi="hi-IN"/>
        </w:rPr>
      </w:pPr>
    </w:p>
    <w:p w:rsidR="00B80AF5" w:rsidRDefault="00B80AF5" w:rsidP="00B80AF5">
      <w:pPr>
        <w:spacing w:after="0" w:line="240" w:lineRule="auto"/>
        <w:jc w:val="center"/>
        <w:rPr>
          <w:rFonts w:ascii="Verdana" w:eastAsia="MS Mincho" w:hAnsi="Verdana" w:cs="Cambria"/>
          <w:b/>
          <w:sz w:val="20"/>
          <w:szCs w:val="20"/>
          <w:lang w:eastAsia="it-IT"/>
        </w:rPr>
      </w:pPr>
      <w:r w:rsidRPr="00B80AF5">
        <w:rPr>
          <w:rFonts w:ascii="Verdana" w:eastAsia="MS Mincho" w:hAnsi="Verdana" w:cs="Cambria"/>
          <w:b/>
          <w:sz w:val="20"/>
          <w:szCs w:val="20"/>
          <w:lang w:eastAsia="it-IT"/>
        </w:rPr>
        <w:t xml:space="preserve"> ALUNNI DSA- BES- </w:t>
      </w:r>
      <w:proofErr w:type="gramStart"/>
      <w:r w:rsidRPr="00B80AF5">
        <w:rPr>
          <w:rFonts w:ascii="Verdana" w:eastAsia="MS Mincho" w:hAnsi="Verdana" w:cs="Cambria"/>
          <w:b/>
          <w:sz w:val="20"/>
          <w:szCs w:val="20"/>
          <w:lang w:eastAsia="it-IT"/>
        </w:rPr>
        <w:t>DIVERSAMENTE  ABILI</w:t>
      </w:r>
      <w:proofErr w:type="gramEnd"/>
      <w:r w:rsidRPr="00B80AF5">
        <w:rPr>
          <w:rFonts w:ascii="Verdana" w:eastAsia="MS Mincho" w:hAnsi="Verdana" w:cs="Cambria"/>
          <w:b/>
          <w:sz w:val="20"/>
          <w:szCs w:val="20"/>
          <w:lang w:eastAsia="it-IT"/>
        </w:rPr>
        <w:t xml:space="preserve"> </w:t>
      </w:r>
    </w:p>
    <w:p w:rsidR="00B80AF5" w:rsidRPr="00B80AF5" w:rsidRDefault="00B80AF5" w:rsidP="00B80AF5">
      <w:pPr>
        <w:spacing w:after="0" w:line="240" w:lineRule="auto"/>
        <w:jc w:val="center"/>
        <w:rPr>
          <w:rFonts w:ascii="Verdana" w:eastAsia="MS Mincho" w:hAnsi="Verdana" w:cs="Cambria"/>
          <w:b/>
          <w:sz w:val="20"/>
          <w:szCs w:val="20"/>
          <w:lang w:eastAsia="it-IT"/>
        </w:rPr>
      </w:pPr>
    </w:p>
    <w:p w:rsidR="00B80AF5" w:rsidRPr="00B80AF5" w:rsidRDefault="00B80AF5" w:rsidP="00B80AF5">
      <w:pPr>
        <w:spacing w:after="0" w:line="240" w:lineRule="auto"/>
        <w:jc w:val="center"/>
        <w:rPr>
          <w:rFonts w:ascii="Verdana" w:eastAsia="Arial" w:hAnsi="Verdana" w:cs="Times New Roman"/>
          <w:b/>
          <w:sz w:val="20"/>
          <w:szCs w:val="20"/>
          <w:lang w:eastAsia="zh-CN" w:bidi="hi-IN"/>
        </w:rPr>
      </w:pPr>
      <w:r w:rsidRPr="00B80AF5">
        <w:rPr>
          <w:rFonts w:ascii="Verdana" w:eastAsia="MS Mincho" w:hAnsi="Verdana" w:cs="Cambria"/>
          <w:b/>
          <w:sz w:val="20"/>
          <w:szCs w:val="20"/>
          <w:lang w:eastAsia="it-IT"/>
        </w:rPr>
        <w:t xml:space="preserve">SCUOLA PRIMARIA e SECONDARIA I GRADO </w:t>
      </w:r>
    </w:p>
    <w:tbl>
      <w:tblPr>
        <w:tblW w:w="9644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573"/>
        <w:gridCol w:w="1829"/>
        <w:gridCol w:w="1410"/>
        <w:gridCol w:w="1556"/>
        <w:gridCol w:w="1276"/>
      </w:tblGrid>
      <w:tr w:rsidR="00B80AF5" w:rsidRPr="00B80AF5" w:rsidTr="00B80AF5">
        <w:trPr>
          <w:jc w:val="center"/>
        </w:trPr>
        <w:tc>
          <w:tcPr>
            <w:tcW w:w="3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LIVELLI DI: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NESSUNA</w:t>
            </w:r>
          </w:p>
          <w:p w:rsidR="00B80AF5" w:rsidRPr="00B80AF5" w:rsidRDefault="00B80AF5" w:rsidP="00B80AF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4-5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tabs>
                <w:tab w:val="left" w:pos="1310"/>
              </w:tabs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SALTUAR</w:t>
            </w:r>
            <w:bookmarkStart w:id="0" w:name="_GoBack1"/>
            <w:bookmarkEnd w:id="0"/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IA</w:t>
            </w:r>
          </w:p>
          <w:p w:rsidR="00B80AF5" w:rsidRPr="00B80AF5" w:rsidRDefault="00B80AF5" w:rsidP="00B80AF5">
            <w:pPr>
              <w:tabs>
                <w:tab w:val="left" w:pos="1310"/>
              </w:tabs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REGOLARE</w:t>
            </w:r>
          </w:p>
          <w:p w:rsidR="00B80AF5" w:rsidRPr="00B80AF5" w:rsidRDefault="00B80AF5" w:rsidP="00B80AF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7-8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jc w:val="center"/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ASSIDUA 9-10</w:t>
            </w:r>
          </w:p>
        </w:tc>
      </w:tr>
      <w:tr w:rsidR="00B80AF5" w:rsidRPr="00B80AF5" w:rsidTr="00A7611D">
        <w:trPr>
          <w:jc w:val="center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PARTECIPAZIONE</w:t>
            </w:r>
          </w:p>
        </w:tc>
        <w:tc>
          <w:tcPr>
            <w:tcW w:w="57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B80AF5" w:rsidRPr="00B80AF5" w:rsidTr="00B80AF5">
        <w:trPr>
          <w:jc w:val="center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Pr="00B80AF5">
              <w:rPr>
                <w:rFonts w:ascii="Verdana" w:hAnsi="Verdana"/>
                <w:color w:val="000000"/>
                <w:sz w:val="20"/>
                <w:szCs w:val="20"/>
              </w:rPr>
              <w:t xml:space="preserve">accesso alla piattaforma per la </w:t>
            </w:r>
            <w:proofErr w:type="spellStart"/>
            <w:r w:rsidRPr="00B80AF5">
              <w:rPr>
                <w:rFonts w:ascii="Verdana" w:hAnsi="Verdana"/>
                <w:color w:val="000000"/>
                <w:sz w:val="20"/>
                <w:szCs w:val="20"/>
              </w:rPr>
              <w:t>DaD</w:t>
            </w:r>
            <w:proofErr w:type="spellEnd"/>
            <w:r w:rsidRPr="00B80AF5">
              <w:rPr>
                <w:rFonts w:ascii="Verdana" w:hAnsi="Verdana"/>
                <w:color w:val="000000"/>
                <w:sz w:val="20"/>
                <w:szCs w:val="20"/>
              </w:rPr>
              <w:t>(variabili che limitano o impediscono l’accesso degli alunni).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B80AF5" w:rsidRPr="00B80AF5" w:rsidTr="00B80AF5">
        <w:trPr>
          <w:trHeight w:val="534"/>
          <w:jc w:val="center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Pr="00B80AF5">
              <w:rPr>
                <w:rFonts w:ascii="Verdana" w:hAnsi="Verdana"/>
                <w:color w:val="000000"/>
                <w:sz w:val="20"/>
                <w:szCs w:val="20"/>
              </w:rPr>
              <w:t>visualizzazione lezioni- compiti- link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B80AF5" w:rsidRPr="00B80AF5" w:rsidTr="00B80AF5">
        <w:trPr>
          <w:jc w:val="center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Pr="00B80AF5">
              <w:rPr>
                <w:rFonts w:ascii="Verdana" w:hAnsi="Verdana"/>
                <w:color w:val="000000"/>
                <w:sz w:val="20"/>
                <w:szCs w:val="20"/>
              </w:rPr>
              <w:t>interazione con i docenti attraverso messaggistica piattaforma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B80AF5" w:rsidRPr="00B80AF5" w:rsidTr="00B80AF5">
        <w:trPr>
          <w:jc w:val="center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Pr="00B80AF5">
              <w:rPr>
                <w:rFonts w:ascii="Verdana" w:hAnsi="Verdana"/>
                <w:color w:val="000000"/>
                <w:sz w:val="20"/>
                <w:szCs w:val="20"/>
              </w:rPr>
              <w:t>presenza e partecipazione alle video-lezioni.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B80AF5" w:rsidRPr="00B80AF5" w:rsidTr="00A7611D">
        <w:trPr>
          <w:jc w:val="center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sz w:val="20"/>
                <w:szCs w:val="20"/>
              </w:rPr>
              <w:t>IMPEGNO</w:t>
            </w:r>
          </w:p>
        </w:tc>
        <w:tc>
          <w:tcPr>
            <w:tcW w:w="57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B80AF5" w:rsidRPr="00B80AF5" w:rsidTr="00B80AF5">
        <w:trPr>
          <w:jc w:val="center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Pr="00B80AF5">
              <w:rPr>
                <w:rFonts w:ascii="Verdana" w:hAnsi="Verdana"/>
                <w:color w:val="000000"/>
                <w:sz w:val="20"/>
                <w:szCs w:val="20"/>
              </w:rPr>
              <w:t>consegna compiti assegnati con strumenti per la didattica inclusiva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B80AF5" w:rsidRPr="00B80AF5" w:rsidTr="00B80AF5">
        <w:trPr>
          <w:jc w:val="center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Pr="00B80AF5">
              <w:rPr>
                <w:rFonts w:ascii="Verdana" w:hAnsi="Verdana"/>
                <w:color w:val="000000"/>
                <w:sz w:val="20"/>
                <w:szCs w:val="20"/>
              </w:rPr>
              <w:t>interesse e costanza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B80AF5" w:rsidRPr="00B80AF5" w:rsidTr="00B80AF5">
        <w:trPr>
          <w:jc w:val="center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Pr="00B80AF5">
              <w:rPr>
                <w:rFonts w:ascii="Verdana" w:hAnsi="Verdana"/>
                <w:color w:val="000000"/>
                <w:sz w:val="20"/>
                <w:szCs w:val="20"/>
              </w:rPr>
              <w:t>capacità di feedback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B80AF5" w:rsidRPr="00B80AF5" w:rsidTr="00A7611D">
        <w:trPr>
          <w:jc w:val="center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sz w:val="20"/>
                <w:szCs w:val="20"/>
              </w:rPr>
              <w:t xml:space="preserve">COMPORTAMENTO in </w:t>
            </w:r>
            <w:proofErr w:type="spellStart"/>
            <w:r w:rsidRPr="00B80AF5">
              <w:rPr>
                <w:rFonts w:ascii="Verdana" w:hAnsi="Verdana"/>
                <w:b/>
                <w:sz w:val="20"/>
                <w:szCs w:val="20"/>
              </w:rPr>
              <w:t>videolezione</w:t>
            </w:r>
            <w:proofErr w:type="spellEnd"/>
          </w:p>
        </w:tc>
        <w:tc>
          <w:tcPr>
            <w:tcW w:w="5794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B80AF5" w:rsidRPr="00B80AF5" w:rsidTr="00B80AF5">
        <w:trPr>
          <w:jc w:val="center"/>
        </w:trPr>
        <w:tc>
          <w:tcPr>
            <w:tcW w:w="3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sz w:val="20"/>
                <w:szCs w:val="20"/>
              </w:rPr>
            </w:pPr>
            <w:r w:rsidRPr="00B80AF5">
              <w:rPr>
                <w:rFonts w:ascii="Verdana" w:hAnsi="Verdana"/>
                <w:sz w:val="20"/>
                <w:szCs w:val="20"/>
              </w:rPr>
              <w:lastRenderedPageBreak/>
              <w:t>*rispetto della privacy e gruppo classe</w:t>
            </w:r>
          </w:p>
        </w:tc>
        <w:tc>
          <w:tcPr>
            <w:tcW w:w="19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B80AF5" w:rsidRPr="00B80AF5" w:rsidTr="00B80AF5">
        <w:trPr>
          <w:jc w:val="center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sz w:val="20"/>
                <w:szCs w:val="20"/>
              </w:rPr>
              <w:t>*</w:t>
            </w:r>
            <w:r w:rsidRPr="00B80AF5">
              <w:rPr>
                <w:rFonts w:ascii="Verdana" w:hAnsi="Verdana"/>
                <w:sz w:val="20"/>
                <w:szCs w:val="20"/>
              </w:rPr>
              <w:t>puntualità(misure dispensative e compensative)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</w:tr>
      <w:tr w:rsidR="00B80AF5" w:rsidRPr="00B80AF5" w:rsidTr="00B80AF5">
        <w:trPr>
          <w:jc w:val="center"/>
        </w:trPr>
        <w:tc>
          <w:tcPr>
            <w:tcW w:w="3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B80AF5">
              <w:rPr>
                <w:rFonts w:ascii="Verdana" w:hAnsi="Verdana"/>
                <w:b/>
                <w:color w:val="000000"/>
                <w:sz w:val="20"/>
                <w:szCs w:val="20"/>
              </w:rPr>
              <w:t>*</w:t>
            </w:r>
            <w:r w:rsidRPr="00B80AF5">
              <w:rPr>
                <w:rFonts w:ascii="Verdana" w:hAnsi="Verdana"/>
                <w:color w:val="000000"/>
                <w:sz w:val="20"/>
                <w:szCs w:val="20"/>
              </w:rPr>
              <w:t>regolarità</w:t>
            </w:r>
          </w:p>
        </w:tc>
        <w:tc>
          <w:tcPr>
            <w:tcW w:w="195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9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60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0AF5" w:rsidRPr="00B80AF5" w:rsidRDefault="00B80AF5" w:rsidP="00B80AF5">
            <w:pPr>
              <w:suppressLineNumbers/>
              <w:spacing w:after="0" w:line="240" w:lineRule="auto"/>
              <w:rPr>
                <w:rFonts w:ascii="Verdana" w:eastAsiaTheme="minorEastAsia" w:hAnsi="Verdana"/>
                <w:color w:val="000000"/>
                <w:sz w:val="20"/>
                <w:szCs w:val="20"/>
                <w:lang w:eastAsia="it-IT"/>
              </w:rPr>
            </w:pPr>
          </w:p>
        </w:tc>
      </w:tr>
    </w:tbl>
    <w:p w:rsidR="00B80AF5" w:rsidRPr="00B80AF5" w:rsidRDefault="00B80AF5" w:rsidP="00B80AF5">
      <w:pPr>
        <w:spacing w:after="200" w:line="276" w:lineRule="auto"/>
        <w:rPr>
          <w:rFonts w:ascii="Verdana" w:eastAsia="Arial" w:hAnsi="Verdana" w:cs="Times New Roman"/>
          <w:b/>
          <w:sz w:val="20"/>
          <w:szCs w:val="20"/>
          <w:lang w:eastAsia="zh-CN" w:bidi="hi-IN"/>
        </w:rPr>
      </w:pPr>
    </w:p>
    <w:p w:rsidR="00B80AF5" w:rsidRPr="00B80AF5" w:rsidRDefault="00B80AF5" w:rsidP="00B80AF5">
      <w:pPr>
        <w:jc w:val="both"/>
        <w:rPr>
          <w:rFonts w:ascii="Verdana" w:eastAsia="Calibri" w:hAnsi="Verdana" w:cs="Times New Roman"/>
          <w:sz w:val="20"/>
          <w:szCs w:val="20"/>
        </w:rPr>
      </w:pPr>
      <w:r>
        <w:rPr>
          <w:rFonts w:ascii="Verdana" w:eastAsia="Calibri" w:hAnsi="Verdana" w:cs="Times New Roman"/>
          <w:sz w:val="20"/>
          <w:szCs w:val="20"/>
        </w:rPr>
        <w:t xml:space="preserve">Francavilla di </w:t>
      </w:r>
      <w:proofErr w:type="gramStart"/>
      <w:r>
        <w:rPr>
          <w:rFonts w:ascii="Verdana" w:eastAsia="Calibri" w:hAnsi="Verdana" w:cs="Times New Roman"/>
          <w:sz w:val="20"/>
          <w:szCs w:val="20"/>
        </w:rPr>
        <w:t xml:space="preserve">Sicilia,   </w:t>
      </w:r>
      <w:proofErr w:type="gramEnd"/>
      <w:r>
        <w:rPr>
          <w:rFonts w:ascii="Verdana" w:eastAsia="Calibri" w:hAnsi="Verdana" w:cs="Times New Roman"/>
          <w:sz w:val="20"/>
          <w:szCs w:val="20"/>
        </w:rPr>
        <w:t xml:space="preserve">                                                                IL DOCENTE</w:t>
      </w:r>
      <w:bookmarkStart w:id="1" w:name="_GoBack"/>
      <w:bookmarkEnd w:id="1"/>
    </w:p>
    <w:p w:rsidR="007B13EF" w:rsidRDefault="007B13EF" w:rsidP="00B80AF5">
      <w:pPr>
        <w:rPr>
          <w:rFonts w:ascii="Verdana" w:eastAsia="MS Mincho" w:hAnsi="Verdana" w:cs="Verdana"/>
          <w:color w:val="0000FF"/>
          <w:sz w:val="20"/>
          <w:szCs w:val="20"/>
          <w:u w:val="single"/>
          <w:lang w:eastAsia="it-IT"/>
        </w:rPr>
      </w:pPr>
    </w:p>
    <w:p w:rsidR="00B80AF5" w:rsidRDefault="00B80AF5" w:rsidP="00B80AF5"/>
    <w:sectPr w:rsidR="00B80A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0AF5"/>
    <w:rsid w:val="007B13EF"/>
    <w:rsid w:val="00B80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63C3"/>
  <w15:chartTrackingRefBased/>
  <w15:docId w15:val="{621B3467-1968-46C8-95D3-D9BEB9699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80AF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B80A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ic835003@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cfrancavilla.edu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mailto:&#8211;meic835003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2020-06-01T19:25:00Z</dcterms:created>
  <dcterms:modified xsi:type="dcterms:W3CDTF">2020-06-01T19:31:00Z</dcterms:modified>
</cp:coreProperties>
</file>